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79" w:rsidRDefault="004D306F">
      <w:pPr>
        <w:rPr>
          <w:b/>
          <w:u w:val="single"/>
        </w:rPr>
      </w:pPr>
      <w:r>
        <w:rPr>
          <w:b/>
          <w:u w:val="single"/>
        </w:rPr>
        <w:t xml:space="preserve">PAPER 2 </w:t>
      </w:r>
      <w:r w:rsidRPr="004D306F">
        <w:rPr>
          <w:b/>
          <w:u w:val="single"/>
        </w:rPr>
        <w:t>MARKING SCHEME</w:t>
      </w:r>
    </w:p>
    <w:p w:rsidR="004D306F" w:rsidRPr="00DA2DB5" w:rsidRDefault="004D306F" w:rsidP="004D306F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DA2DB5">
        <w:rPr>
          <w:b/>
          <w:sz w:val="24"/>
          <w:szCs w:val="24"/>
        </w:rPr>
        <w:t>a) Explain 5 money transfer facilities offered by a commercial bank to its customers.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 w:rsidRPr="00DA2DB5">
        <w:rPr>
          <w:b/>
          <w:sz w:val="24"/>
          <w:szCs w:val="24"/>
        </w:rPr>
        <w:t xml:space="preserve">      </w:t>
      </w:r>
      <w:r w:rsidRPr="00DA2DB5">
        <w:rPr>
          <w:b/>
          <w:sz w:val="24"/>
          <w:szCs w:val="24"/>
        </w:rPr>
        <w:tab/>
      </w:r>
      <w:r w:rsidRPr="00DA2DB5">
        <w:rPr>
          <w:b/>
          <w:sz w:val="24"/>
          <w:szCs w:val="24"/>
        </w:rPr>
        <w:tab/>
      </w:r>
      <w:r w:rsidRPr="00DA2DB5">
        <w:rPr>
          <w:b/>
          <w:sz w:val="24"/>
          <w:szCs w:val="24"/>
        </w:rPr>
        <w:tab/>
      </w:r>
      <w:r w:rsidRPr="00DA2DB5">
        <w:rPr>
          <w:b/>
          <w:sz w:val="24"/>
          <w:szCs w:val="24"/>
        </w:rPr>
        <w:tab/>
      </w:r>
      <w:r w:rsidRPr="00DA2DB5">
        <w:rPr>
          <w:b/>
          <w:sz w:val="24"/>
          <w:szCs w:val="24"/>
        </w:rPr>
        <w:tab/>
      </w:r>
      <w:r w:rsidRPr="00DA2DB5">
        <w:rPr>
          <w:b/>
          <w:sz w:val="24"/>
          <w:szCs w:val="24"/>
        </w:rPr>
        <w:tab/>
      </w:r>
      <w:r w:rsidRPr="00DA2DB5">
        <w:rPr>
          <w:b/>
          <w:sz w:val="24"/>
          <w:szCs w:val="24"/>
        </w:rPr>
        <w:tab/>
      </w:r>
      <w:r w:rsidRPr="00DA2DB5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(10mks)</w:t>
      </w:r>
    </w:p>
    <w:p w:rsidR="004D306F" w:rsidRDefault="004D306F" w:rsidP="004D306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Accepting </w:t>
      </w:r>
      <w:r w:rsidR="00C81BB9">
        <w:rPr>
          <w:sz w:val="24"/>
          <w:szCs w:val="24"/>
        </w:rPr>
        <w:t>deposits; they accept deposits from their customers for safe keeping.</w:t>
      </w:r>
    </w:p>
    <w:p w:rsidR="004D306F" w:rsidRDefault="004D306F" w:rsidP="004D306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Providing means of payment</w:t>
      </w:r>
      <w:r w:rsidR="00C81BB9">
        <w:rPr>
          <w:sz w:val="24"/>
          <w:szCs w:val="24"/>
        </w:rPr>
        <w:t>; the provide convenient means of payments to their customers through standing orders, cheques, credit transfers e.t.c</w:t>
      </w:r>
    </w:p>
    <w:p w:rsidR="004D306F" w:rsidRDefault="004D306F" w:rsidP="004D306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Providing loans</w:t>
      </w:r>
      <w:r w:rsidR="00C81BB9">
        <w:rPr>
          <w:sz w:val="24"/>
          <w:szCs w:val="24"/>
        </w:rPr>
        <w:t>; they facilitate various types of loans.</w:t>
      </w:r>
    </w:p>
    <w:p w:rsidR="00C81BB9" w:rsidRDefault="004D306F" w:rsidP="00B11BA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81BB9">
        <w:rPr>
          <w:sz w:val="24"/>
          <w:szCs w:val="24"/>
        </w:rPr>
        <w:t>Advisory services</w:t>
      </w:r>
      <w:r w:rsidR="00C81BB9" w:rsidRPr="00C81BB9">
        <w:rPr>
          <w:sz w:val="24"/>
          <w:szCs w:val="24"/>
        </w:rPr>
        <w:t>; they advise their customers on fina</w:t>
      </w:r>
      <w:r w:rsidR="00C81BB9">
        <w:rPr>
          <w:sz w:val="24"/>
          <w:szCs w:val="24"/>
        </w:rPr>
        <w:t xml:space="preserve">ncial matters such as taxation and investment opportunities. </w:t>
      </w:r>
    </w:p>
    <w:p w:rsidR="004D306F" w:rsidRPr="00C81BB9" w:rsidRDefault="004D306F" w:rsidP="00B11BA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81BB9">
        <w:rPr>
          <w:sz w:val="24"/>
          <w:szCs w:val="24"/>
        </w:rPr>
        <w:t>Foreign exchange</w:t>
      </w:r>
      <w:r w:rsidR="00C81BB9">
        <w:rPr>
          <w:sz w:val="24"/>
          <w:szCs w:val="24"/>
        </w:rPr>
        <w:t xml:space="preserve">; they sell and buy foreign currency as a service to the public. </w:t>
      </w:r>
    </w:p>
    <w:p w:rsidR="004D306F" w:rsidRDefault="004D306F" w:rsidP="004D306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Agents of stock of exchange</w:t>
      </w:r>
      <w:r w:rsidR="00C81BB9">
        <w:rPr>
          <w:sz w:val="24"/>
          <w:szCs w:val="24"/>
        </w:rPr>
        <w:t xml:space="preserve">; they do so by being contracted to channel new shares to the public or buying shares on behalf of their customers. </w:t>
      </w:r>
    </w:p>
    <w:p w:rsidR="004D306F" w:rsidRDefault="004D306F" w:rsidP="004D306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Guarantor and referees</w:t>
      </w:r>
      <w:r w:rsidR="00C81BB9">
        <w:rPr>
          <w:sz w:val="24"/>
          <w:szCs w:val="24"/>
        </w:rPr>
        <w:t xml:space="preserve">; they can stand surety on behalf of clients seeking credit transactions from other business units. </w:t>
      </w:r>
    </w:p>
    <w:p w:rsidR="004D306F" w:rsidRDefault="00C81BB9" w:rsidP="004D306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Safekeeping for valuables; they keep safely variable for their clients at a fee. </w:t>
      </w:r>
      <w:r w:rsidR="004D306F">
        <w:rPr>
          <w:sz w:val="24"/>
          <w:szCs w:val="24"/>
        </w:rPr>
        <w:tab/>
      </w:r>
      <w:r w:rsidR="004D306F">
        <w:rPr>
          <w:sz w:val="24"/>
          <w:szCs w:val="24"/>
        </w:rPr>
        <w:tab/>
      </w:r>
      <w:r w:rsidR="004D306F">
        <w:rPr>
          <w:sz w:val="24"/>
          <w:szCs w:val="24"/>
        </w:rPr>
        <w:tab/>
      </w:r>
      <w:r w:rsidR="004D306F">
        <w:rPr>
          <w:sz w:val="24"/>
          <w:szCs w:val="24"/>
        </w:rPr>
        <w:tab/>
        <w:t>(any 5x2 = 10)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Pr="00D800D4">
        <w:rPr>
          <w:b/>
          <w:sz w:val="24"/>
          <w:szCs w:val="24"/>
        </w:rPr>
        <w:t>) Differentiate between a public limited company and a public corporation (10mks</w:t>
      </w:r>
      <w:r>
        <w:rPr>
          <w:sz w:val="24"/>
          <w:szCs w:val="24"/>
        </w:rPr>
        <w:t>)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1. Formed by shareholders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Formed by the government through the act of 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parliament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2. Under the company’s act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initially financed by the government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3. Financed by shareholders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4. Directors are welted and nominated   -Directors are political appointees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by shareholders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5. Losses may result to collapse                   - Losses may be borne by the government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6. No political influence except</w:t>
      </w:r>
      <w:r>
        <w:rPr>
          <w:sz w:val="24"/>
          <w:szCs w:val="24"/>
        </w:rPr>
        <w:tab/>
        <w:t xml:space="preserve">                   - political influences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enacted laws</w:t>
      </w:r>
    </w:p>
    <w:p w:rsidR="004D306F" w:rsidRPr="004D306F" w:rsidRDefault="004D306F" w:rsidP="004D306F">
      <w:pPr>
        <w:pStyle w:val="ListParagraph"/>
        <w:numPr>
          <w:ilvl w:val="0"/>
          <w:numId w:val="2"/>
        </w:numPr>
        <w:rPr>
          <w:rFonts w:ascii="Tahoma" w:hAnsi="Tahoma" w:cs="Tahoma"/>
          <w:b/>
          <w:u w:val="single"/>
        </w:rPr>
      </w:pPr>
      <w:r w:rsidRPr="004D306F">
        <w:rPr>
          <w:rFonts w:ascii="Tahoma" w:hAnsi="Tahoma" w:cs="Tahoma"/>
          <w:b/>
          <w:u w:val="single"/>
        </w:rPr>
        <w:t xml:space="preserve">a) </w:t>
      </w:r>
      <w:r w:rsidRPr="004D306F">
        <w:rPr>
          <w:rFonts w:ascii="Tahoma" w:hAnsi="Tahoma" w:cs="Tahoma"/>
          <w:b/>
          <w:i/>
          <w:u w:val="single"/>
        </w:rPr>
        <w:t>Ways of correcting balance of payment</w:t>
      </w:r>
    </w:p>
    <w:p w:rsidR="004D306F" w:rsidRDefault="004D306F" w:rsidP="004D306F">
      <w:pPr>
        <w:pStyle w:val="ListParagraph"/>
        <w:numPr>
          <w:ilvl w:val="0"/>
          <w:numId w:val="4"/>
        </w:numPr>
        <w:spacing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Increasing volume of export-this is done through the provision of exports incentives eg export compensation scheme.</w:t>
      </w:r>
    </w:p>
    <w:p w:rsidR="004D306F" w:rsidRDefault="004D306F" w:rsidP="004D306F">
      <w:pPr>
        <w:pStyle w:val="ListParagraph"/>
        <w:numPr>
          <w:ilvl w:val="0"/>
          <w:numId w:val="4"/>
        </w:numPr>
        <w:spacing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Reducing volume of imports-is done through raising import duty and exchange controls.</w:t>
      </w:r>
    </w:p>
    <w:p w:rsidR="004D306F" w:rsidRDefault="004D306F" w:rsidP="004D306F">
      <w:pPr>
        <w:pStyle w:val="ListParagraph"/>
        <w:numPr>
          <w:ilvl w:val="0"/>
          <w:numId w:val="4"/>
        </w:numPr>
        <w:spacing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Devaluation of currency-lowering value of country currency relative to other currencies to make import expensive and export cheaper.</w:t>
      </w:r>
    </w:p>
    <w:p w:rsidR="004D306F" w:rsidRDefault="004D306F" w:rsidP="004D306F">
      <w:pPr>
        <w:pStyle w:val="ListParagraph"/>
        <w:numPr>
          <w:ilvl w:val="0"/>
          <w:numId w:val="4"/>
        </w:numPr>
        <w:spacing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Diversification of export-increasing range of commodities exported.</w:t>
      </w:r>
    </w:p>
    <w:p w:rsidR="004D306F" w:rsidRDefault="004D306F" w:rsidP="004D306F">
      <w:pPr>
        <w:pStyle w:val="ListParagraph"/>
        <w:numPr>
          <w:ilvl w:val="0"/>
          <w:numId w:val="4"/>
        </w:numPr>
        <w:spacing w:line="25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Borrowing from IMF and other lender to finance the deficit. </w:t>
      </w:r>
    </w:p>
    <w:p w:rsidR="004D306F" w:rsidRDefault="004D306F" w:rsidP="004D306F">
      <w:pPr>
        <w:pStyle w:val="ListParagraph"/>
        <w:numPr>
          <w:ilvl w:val="0"/>
          <w:numId w:val="4"/>
        </w:numPr>
        <w:spacing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Encouraging the foreign direct investments in the country.     5x2=10 marks</w:t>
      </w:r>
    </w:p>
    <w:p w:rsidR="004D306F" w:rsidRDefault="004D306F" w:rsidP="004D306F">
      <w:pPr>
        <w:pStyle w:val="ListParagraph"/>
        <w:ind w:left="1080"/>
        <w:rPr>
          <w:rFonts w:ascii="Tahoma" w:hAnsi="Tahoma" w:cs="Tahoma"/>
        </w:rPr>
      </w:pPr>
    </w:p>
    <w:p w:rsidR="004D306F" w:rsidRDefault="004D306F" w:rsidP="004D306F">
      <w:pPr>
        <w:ind w:firstLine="360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b)</w:t>
      </w: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b/>
          <w:i/>
          <w:u w:val="single"/>
        </w:rPr>
        <w:t>Factors are likely to  lead to high birth rate in Kenya</w:t>
      </w:r>
    </w:p>
    <w:p w:rsidR="004D306F" w:rsidRDefault="004D306F" w:rsidP="004D306F">
      <w:pPr>
        <w:pStyle w:val="ListParagraph"/>
        <w:numPr>
          <w:ilvl w:val="0"/>
          <w:numId w:val="5"/>
        </w:numPr>
        <w:spacing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Some culture practice taking children as security in old age therefore getting many children.</w:t>
      </w:r>
    </w:p>
    <w:p w:rsidR="004D306F" w:rsidRDefault="004D306F" w:rsidP="004D306F">
      <w:pPr>
        <w:pStyle w:val="ListParagraph"/>
        <w:numPr>
          <w:ilvl w:val="0"/>
          <w:numId w:val="5"/>
        </w:numPr>
        <w:spacing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Early marriage prolong woman’s reproductive life.</w:t>
      </w:r>
    </w:p>
    <w:p w:rsidR="004D306F" w:rsidRDefault="004D306F" w:rsidP="004D306F">
      <w:pPr>
        <w:pStyle w:val="ListParagraph"/>
        <w:numPr>
          <w:ilvl w:val="0"/>
          <w:numId w:val="5"/>
        </w:numPr>
        <w:spacing w:line="25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People wanting to have many children in areas of high mortality so that if some dies other will be left.</w:t>
      </w:r>
    </w:p>
    <w:p w:rsidR="004D306F" w:rsidRDefault="004D306F" w:rsidP="004D306F">
      <w:pPr>
        <w:pStyle w:val="ListParagraph"/>
        <w:numPr>
          <w:ilvl w:val="0"/>
          <w:numId w:val="5"/>
        </w:numPr>
        <w:spacing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Children seen as cheap labour.</w:t>
      </w:r>
    </w:p>
    <w:p w:rsidR="004D306F" w:rsidRDefault="004D306F" w:rsidP="004D306F">
      <w:pPr>
        <w:pStyle w:val="ListParagraph"/>
        <w:numPr>
          <w:ilvl w:val="0"/>
          <w:numId w:val="5"/>
        </w:numPr>
        <w:spacing w:line="25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Where people are opposed or ignorant of family planning methods e.g. catholic people.                                                                         5x2=10mks   </w:t>
      </w:r>
    </w:p>
    <w:p w:rsidR="004D306F" w:rsidRPr="004D306F" w:rsidRDefault="004D306F" w:rsidP="004D30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D306F">
        <w:rPr>
          <w:b/>
          <w:sz w:val="24"/>
          <w:szCs w:val="24"/>
        </w:rPr>
        <w:t xml:space="preserve">a) By the aid of a diagram, explain excess demand and excess supply </w:t>
      </w:r>
      <w:r w:rsidRPr="004D306F">
        <w:rPr>
          <w:b/>
          <w:sz w:val="24"/>
          <w:szCs w:val="24"/>
        </w:rPr>
        <w:tab/>
        <w:t>(10mks</w:t>
      </w:r>
      <w:r w:rsidRPr="004D306F">
        <w:rPr>
          <w:sz w:val="24"/>
          <w:szCs w:val="24"/>
        </w:rPr>
        <w:t>)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57785</wp:posOffset>
                </wp:positionV>
                <wp:extent cx="0" cy="2571750"/>
                <wp:effectExtent l="57150" t="19050" r="57150" b="95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C30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57pt;margin-top:4.55pt;width:0;height:20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4D306F" w:rsidRDefault="004D306F" w:rsidP="004D306F">
      <w:pPr>
        <w:spacing w:after="0"/>
        <w:rPr>
          <w:sz w:val="24"/>
          <w:szCs w:val="24"/>
        </w:rPr>
      </w:pPr>
    </w:p>
    <w:p w:rsidR="004D306F" w:rsidRDefault="004D306F" w:rsidP="004D306F">
      <w:pPr>
        <w:tabs>
          <w:tab w:val="left" w:pos="15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price sh</w:t>
      </w:r>
      <w:r>
        <w:rPr>
          <w:sz w:val="24"/>
          <w:szCs w:val="24"/>
        </w:rPr>
        <w:tab/>
        <w:t>D</w:t>
      </w:r>
    </w:p>
    <w:p w:rsidR="004D306F" w:rsidRDefault="004D306F" w:rsidP="004D306F">
      <w:pPr>
        <w:tabs>
          <w:tab w:val="left" w:pos="3495"/>
          <w:tab w:val="left" w:pos="5595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10160</wp:posOffset>
                </wp:positionV>
                <wp:extent cx="2362200" cy="1293495"/>
                <wp:effectExtent l="9525" t="9525" r="9525" b="1143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93495"/>
                        </a:xfrm>
                        <a:custGeom>
                          <a:avLst/>
                          <a:gdLst>
                            <a:gd name="T0" fmla="*/ 0 w 4125"/>
                            <a:gd name="T1" fmla="*/ 0 h 2307"/>
                            <a:gd name="T2" fmla="*/ 2055 w 4125"/>
                            <a:gd name="T3" fmla="*/ 1965 h 2307"/>
                            <a:gd name="T4" fmla="*/ 4125 w 4125"/>
                            <a:gd name="T5" fmla="*/ 2055 h 2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25" h="2307">
                              <a:moveTo>
                                <a:pt x="0" y="0"/>
                              </a:moveTo>
                              <a:cubicBezTo>
                                <a:pt x="683" y="811"/>
                                <a:pt x="1367" y="1623"/>
                                <a:pt x="2055" y="1965"/>
                              </a:cubicBezTo>
                              <a:cubicBezTo>
                                <a:pt x="2743" y="2307"/>
                                <a:pt x="3434" y="2181"/>
                                <a:pt x="4125" y="20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D214B" id="Freeform 8" o:spid="_x0000_s1026" style="position:absolute;margin-left:84pt;margin-top:.8pt;width:186pt;height:10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25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" path="m,c683,811,1367,1623,2055,1965v688,342,1379,216,2070,90e" filled="f">
                <v:path arrowok="t" o:connecttype="custom" o:connectlocs="0,0;1176805,1101742;2362200,1152203" o:connectangles="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143510</wp:posOffset>
                </wp:positionV>
                <wp:extent cx="9525" cy="581025"/>
                <wp:effectExtent l="47625" t="9525" r="571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F6C7A" id="Straight Arrow Connector 7" o:spid="_x0000_s1026" type="#_x0000_t32" style="position:absolute;margin-left:166.5pt;margin-top:11.3pt;width: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10160</wp:posOffset>
                </wp:positionV>
                <wp:extent cx="2705100" cy="1362075"/>
                <wp:effectExtent l="9525" t="9525" r="9525" b="952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0" cy="1362075"/>
                        </a:xfrm>
                        <a:custGeom>
                          <a:avLst/>
                          <a:gdLst>
                            <a:gd name="T0" fmla="*/ 0 w 4260"/>
                            <a:gd name="T1" fmla="*/ 2145 h 2145"/>
                            <a:gd name="T2" fmla="*/ 2580 w 4260"/>
                            <a:gd name="T3" fmla="*/ 1200 h 2145"/>
                            <a:gd name="T4" fmla="*/ 4260 w 4260"/>
                            <a:gd name="T5" fmla="*/ 0 h 2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0" h="2145">
                              <a:moveTo>
                                <a:pt x="0" y="2145"/>
                              </a:moveTo>
                              <a:cubicBezTo>
                                <a:pt x="935" y="1851"/>
                                <a:pt x="1870" y="1557"/>
                                <a:pt x="2580" y="1200"/>
                              </a:cubicBezTo>
                              <a:cubicBezTo>
                                <a:pt x="3290" y="843"/>
                                <a:pt x="3775" y="421"/>
                                <a:pt x="426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5A1C" id="Freeform 6" o:spid="_x0000_s1026" style="position:absolute;margin-left:57pt;margin-top:.8pt;width:213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0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" path="m,2145c935,1851,1870,1557,2580,1200,3290,843,3775,421,4260,e" filled="f">
                <v:path arrowok="t" o:connecttype="custom" o:connectlocs="0,1362075;1638300,762000;2705100,0" o:connectangles="0,0,0"/>
              </v:shape>
            </w:pict>
          </mc:Fallback>
        </mc:AlternateContent>
      </w:r>
      <w:r>
        <w:rPr>
          <w:sz w:val="24"/>
          <w:szCs w:val="24"/>
        </w:rPr>
        <w:tab/>
        <w:t>E</w:t>
      </w:r>
      <w:r>
        <w:rPr>
          <w:sz w:val="24"/>
          <w:szCs w:val="24"/>
        </w:rPr>
        <w:tab/>
        <w:t>S</w:t>
      </w:r>
    </w:p>
    <w:p w:rsidR="004D306F" w:rsidRDefault="004D306F" w:rsidP="004D306F">
      <w:pPr>
        <w:spacing w:after="0"/>
        <w:rPr>
          <w:sz w:val="24"/>
          <w:szCs w:val="24"/>
        </w:rPr>
      </w:pPr>
    </w:p>
    <w:p w:rsidR="004D306F" w:rsidRDefault="004D306F" w:rsidP="004D306F">
      <w:pPr>
        <w:spacing w:after="0"/>
        <w:rPr>
          <w:sz w:val="24"/>
          <w:szCs w:val="24"/>
        </w:rPr>
      </w:pPr>
    </w:p>
    <w:p w:rsidR="004D306F" w:rsidRDefault="004D306F" w:rsidP="004D306F">
      <w:pPr>
        <w:tabs>
          <w:tab w:val="left" w:pos="1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--------------------------------------------------------</w:t>
      </w:r>
    </w:p>
    <w:p w:rsidR="004D306F" w:rsidRDefault="004D306F" w:rsidP="004D306F">
      <w:pPr>
        <w:tabs>
          <w:tab w:val="left" w:pos="885"/>
          <w:tab w:val="left" w:pos="1245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97155</wp:posOffset>
                </wp:positionV>
                <wp:extent cx="0" cy="114300"/>
                <wp:effectExtent l="952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27A89" id="Straight Arrow Connector 5" o:spid="_x0000_s1026" type="#_x0000_t32" style="position:absolute;margin-left:166.5pt;margin-top:7.65pt;width:0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"/>
            </w:pict>
          </mc:Fallback>
        </mc:AlternateContent>
      </w:r>
      <w:r>
        <w:rPr>
          <w:sz w:val="24"/>
          <w:szCs w:val="24"/>
        </w:rPr>
        <w:tab/>
        <w:t>Pe</w:t>
      </w:r>
      <w:r>
        <w:rPr>
          <w:sz w:val="24"/>
          <w:szCs w:val="24"/>
        </w:rPr>
        <w:tab/>
        <w:t>-------------------------</w:t>
      </w:r>
    </w:p>
    <w:p w:rsidR="004D306F" w:rsidRDefault="004D306F" w:rsidP="004D306F">
      <w:pPr>
        <w:tabs>
          <w:tab w:val="left" w:pos="1305"/>
          <w:tab w:val="left" w:pos="5805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102235</wp:posOffset>
                </wp:positionV>
                <wp:extent cx="0" cy="152400"/>
                <wp:effectExtent l="952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23C9A" id="Straight Arrow Connector 4" o:spid="_x0000_s1026" type="#_x0000_t32" style="position:absolute;margin-left:166.5pt;margin-top:8.05pt;width:0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</w:p>
    <w:p w:rsidR="004D306F" w:rsidRDefault="004D306F" w:rsidP="004D306F">
      <w:pPr>
        <w:tabs>
          <w:tab w:val="left" w:pos="1260"/>
          <w:tab w:val="left" w:pos="13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S--------------------------------------------------</w:t>
      </w:r>
      <w:r>
        <w:rPr>
          <w:sz w:val="24"/>
          <w:szCs w:val="24"/>
        </w:rPr>
        <w:tab/>
      </w:r>
    </w:p>
    <w:p w:rsidR="004D306F" w:rsidRDefault="004D306F" w:rsidP="004D306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46355</wp:posOffset>
                </wp:positionV>
                <wp:extent cx="0" cy="219075"/>
                <wp:effectExtent l="952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D3290" id="Straight Arrow Connector 3" o:spid="_x0000_s1026" type="#_x0000_t32" style="position:absolute;margin-left:166.5pt;margin-top:3.65pt;width:0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"/>
            </w:pict>
          </mc:Fallback>
        </mc:AlternateContent>
      </w:r>
    </w:p>
    <w:p w:rsidR="004D306F" w:rsidRDefault="004D306F" w:rsidP="004D306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118110</wp:posOffset>
                </wp:positionV>
                <wp:extent cx="0" cy="13335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F6F8D" id="Straight Arrow Connector 2" o:spid="_x0000_s1026" type="#_x0000_t32" style="position:absolute;margin-left:167.25pt;margin-top:9.3pt;width:0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"/>
            </w:pict>
          </mc:Fallback>
        </mc:AlternateContent>
      </w:r>
    </w:p>
    <w:p w:rsidR="004D306F" w:rsidRDefault="004D306F" w:rsidP="004D306F">
      <w:pPr>
        <w:tabs>
          <w:tab w:val="left" w:pos="6105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75565</wp:posOffset>
                </wp:positionV>
                <wp:extent cx="3067050" cy="0"/>
                <wp:effectExtent l="9525" t="57150" r="19050" b="571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E28EC" id="Straight Arrow Connector 1" o:spid="_x0000_s1026" type="#_x0000_t32" style="position:absolute;margin-left:57pt;margin-top:5.95pt;width:24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">
                <v:stroke endarrow="block"/>
              </v:shape>
            </w:pict>
          </mc:Fallback>
        </mc:AlternateConten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>Quantity</w:t>
      </w:r>
    </w:p>
    <w:p w:rsidR="004D306F" w:rsidRDefault="004D306F" w:rsidP="004D306F">
      <w:pPr>
        <w:tabs>
          <w:tab w:val="left" w:pos="3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Qe</w:t>
      </w:r>
    </w:p>
    <w:p w:rsidR="004D306F" w:rsidRDefault="004D306F" w:rsidP="004D306F">
      <w:pPr>
        <w:spacing w:after="0"/>
        <w:rPr>
          <w:sz w:val="24"/>
          <w:szCs w:val="24"/>
        </w:rPr>
      </w:pPr>
    </w:p>
    <w:p w:rsidR="004D306F" w:rsidRDefault="004D306F" w:rsidP="004D306F">
      <w:pPr>
        <w:spacing w:after="0"/>
        <w:rPr>
          <w:sz w:val="24"/>
          <w:szCs w:val="24"/>
        </w:rPr>
      </w:pPr>
    </w:p>
    <w:p w:rsidR="004D306F" w:rsidRDefault="004D306F" w:rsidP="004D306F">
      <w:pPr>
        <w:spacing w:after="0"/>
        <w:rPr>
          <w:sz w:val="24"/>
          <w:szCs w:val="24"/>
        </w:rPr>
      </w:pPr>
    </w:p>
    <w:p w:rsidR="004D306F" w:rsidRPr="003C2A8F" w:rsidRDefault="004D306F" w:rsidP="004D306F">
      <w:pPr>
        <w:spacing w:after="0"/>
        <w:rPr>
          <w:sz w:val="24"/>
          <w:szCs w:val="24"/>
        </w:rPr>
      </w:pPr>
    </w:p>
    <w:p w:rsidR="004D306F" w:rsidRDefault="004D306F" w:rsidP="004D306F">
      <w:pPr>
        <w:pStyle w:val="ListParagraph"/>
        <w:spacing w:after="0"/>
        <w:rPr>
          <w:b/>
          <w:sz w:val="24"/>
          <w:szCs w:val="24"/>
        </w:rPr>
      </w:pPr>
      <w:r w:rsidRPr="003C2A8F">
        <w:rPr>
          <w:b/>
          <w:sz w:val="24"/>
          <w:szCs w:val="24"/>
        </w:rPr>
        <w:t>b)  Discuss any five circumstances under which an insured may not be compensated in the event of a loss.</w:t>
      </w:r>
      <w:r w:rsidRPr="003C2A8F">
        <w:rPr>
          <w:b/>
          <w:sz w:val="24"/>
          <w:szCs w:val="24"/>
        </w:rPr>
        <w:tab/>
      </w:r>
      <w:r w:rsidRPr="003C2A8F">
        <w:rPr>
          <w:b/>
          <w:sz w:val="24"/>
          <w:szCs w:val="24"/>
        </w:rPr>
        <w:tab/>
      </w:r>
      <w:r w:rsidRPr="003C2A8F">
        <w:rPr>
          <w:b/>
          <w:sz w:val="24"/>
          <w:szCs w:val="24"/>
        </w:rPr>
        <w:tab/>
      </w:r>
      <w:r w:rsidRPr="003C2A8F">
        <w:rPr>
          <w:b/>
          <w:sz w:val="24"/>
          <w:szCs w:val="24"/>
        </w:rPr>
        <w:tab/>
      </w:r>
      <w:r w:rsidRPr="003C2A8F">
        <w:rPr>
          <w:b/>
          <w:sz w:val="24"/>
          <w:szCs w:val="24"/>
        </w:rPr>
        <w:tab/>
      </w:r>
      <w:r w:rsidRPr="003C2A8F">
        <w:rPr>
          <w:b/>
          <w:sz w:val="24"/>
          <w:szCs w:val="24"/>
        </w:rPr>
        <w:tab/>
      </w:r>
      <w:r w:rsidRPr="003C2A8F">
        <w:rPr>
          <w:b/>
          <w:sz w:val="24"/>
          <w:szCs w:val="24"/>
        </w:rPr>
        <w:tab/>
      </w:r>
      <w:r w:rsidRPr="003C2A8F">
        <w:rPr>
          <w:b/>
          <w:sz w:val="24"/>
          <w:szCs w:val="24"/>
        </w:rPr>
        <w:tab/>
        <w:t>(10mks)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 If the insured has no insurable interest in the insured property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 If the property is insured in an act of nature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 If loss occurred due to willful action i.e. insured cancel the loss.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 If insured fails to report occurrence of the risk within the stipulated period of time.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 Incase of insolvent or bankruptcy of insurer.</w:t>
      </w:r>
    </w:p>
    <w:p w:rsidR="004D306F" w:rsidRDefault="004D306F" w:rsidP="004D306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 If insured went against the principle of utmost good faith.</w:t>
      </w:r>
    </w:p>
    <w:p w:rsidR="004D306F" w:rsidRPr="00092CDC" w:rsidRDefault="004D306F" w:rsidP="004D306F">
      <w:pPr>
        <w:pStyle w:val="ListParagraph"/>
        <w:spacing w:after="0"/>
        <w:rPr>
          <w:sz w:val="24"/>
          <w:szCs w:val="24"/>
        </w:rPr>
      </w:pPr>
    </w:p>
    <w:p w:rsidR="004D306F" w:rsidRPr="004D306F" w:rsidRDefault="004D306F" w:rsidP="004D30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306F">
        <w:rPr>
          <w:rFonts w:ascii="Times New Roman" w:hAnsi="Times New Roman" w:cs="Times New Roman"/>
          <w:sz w:val="24"/>
          <w:szCs w:val="24"/>
        </w:rPr>
        <w:t xml:space="preserve">a) Explain </w:t>
      </w:r>
      <w:r w:rsidRPr="004D306F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4D306F">
        <w:rPr>
          <w:rFonts w:ascii="Times New Roman" w:hAnsi="Times New Roman" w:cs="Times New Roman"/>
          <w:sz w:val="24"/>
          <w:szCs w:val="24"/>
        </w:rPr>
        <w:t>services offered by wholesalers to retailers.                       (10 marks)</w:t>
      </w:r>
    </w:p>
    <w:p w:rsidR="004D306F" w:rsidRPr="00F86EB7" w:rsidRDefault="004D306F" w:rsidP="004D306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36009">
        <w:rPr>
          <w:rFonts w:ascii="Times New Roman" w:hAnsi="Times New Roman" w:cs="Times New Roman"/>
          <w:sz w:val="24"/>
          <w:szCs w:val="24"/>
        </w:rPr>
        <w:t xml:space="preserve"> </w:t>
      </w:r>
      <w:r w:rsidRPr="00DF798B">
        <w:rPr>
          <w:rFonts w:ascii="Times New Roman" w:hAnsi="Times New Roman" w:cs="Times New Roman"/>
          <w:b/>
          <w:sz w:val="24"/>
          <w:szCs w:val="24"/>
        </w:rPr>
        <w:t>(Availing) a variety of goods</w:t>
      </w:r>
      <w:r w:rsidRPr="00F86EB7">
        <w:rPr>
          <w:rFonts w:ascii="Times New Roman" w:hAnsi="Times New Roman" w:cs="Times New Roman"/>
          <w:sz w:val="24"/>
          <w:szCs w:val="24"/>
        </w:rPr>
        <w:t xml:space="preserve"> from different producers / relieving the retailers of the burden of visiting the producer’s premises / meeting their different needs / choices.</w:t>
      </w:r>
    </w:p>
    <w:p w:rsidR="004D306F" w:rsidRDefault="004D306F" w:rsidP="004D306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Pr="00DF798B">
        <w:rPr>
          <w:rFonts w:ascii="Times New Roman" w:hAnsi="Times New Roman" w:cs="Times New Roman"/>
          <w:b/>
          <w:sz w:val="24"/>
          <w:szCs w:val="24"/>
        </w:rPr>
        <w:t>break bulk</w:t>
      </w:r>
      <w:r>
        <w:rPr>
          <w:rFonts w:ascii="Times New Roman" w:hAnsi="Times New Roman" w:cs="Times New Roman"/>
          <w:sz w:val="24"/>
          <w:szCs w:val="24"/>
        </w:rPr>
        <w:t xml:space="preserve"> into quantities desired by retailers / the retailers are able to purchase only in the quantities they can afford.</w:t>
      </w:r>
    </w:p>
    <w:p w:rsidR="004D306F" w:rsidRDefault="004D306F" w:rsidP="004D306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Pr="00DF798B">
        <w:rPr>
          <w:rFonts w:ascii="Times New Roman" w:hAnsi="Times New Roman" w:cs="Times New Roman"/>
          <w:b/>
          <w:sz w:val="24"/>
          <w:szCs w:val="24"/>
        </w:rPr>
        <w:t>offer storage / warehousing services</w:t>
      </w:r>
      <w:r>
        <w:rPr>
          <w:rFonts w:ascii="Times New Roman" w:hAnsi="Times New Roman" w:cs="Times New Roman"/>
          <w:sz w:val="24"/>
          <w:szCs w:val="24"/>
        </w:rPr>
        <w:t xml:space="preserve"> – this relieves the retailers from the risk of damage / cost of storage of goods / services.</w:t>
      </w:r>
    </w:p>
    <w:p w:rsidR="004D306F" w:rsidRDefault="004D306F" w:rsidP="004D306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They </w:t>
      </w:r>
      <w:r w:rsidRPr="00DF798B">
        <w:rPr>
          <w:rFonts w:ascii="Times New Roman" w:hAnsi="Times New Roman" w:cs="Times New Roman"/>
          <w:b/>
          <w:sz w:val="24"/>
          <w:szCs w:val="24"/>
        </w:rPr>
        <w:t>provide credit / trade credit / financing</w:t>
      </w:r>
      <w:r>
        <w:rPr>
          <w:rFonts w:ascii="Times New Roman" w:hAnsi="Times New Roman" w:cs="Times New Roman"/>
          <w:sz w:val="24"/>
          <w:szCs w:val="24"/>
        </w:rPr>
        <w:t xml:space="preserve"> to deserving retailers / which act as a source of capital to them / to be paid at a later date / as agreed.</w:t>
      </w:r>
    </w:p>
    <w:p w:rsidR="004D306F" w:rsidRDefault="004D306F" w:rsidP="004D306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Pr="00DF798B">
        <w:rPr>
          <w:rFonts w:ascii="Times New Roman" w:hAnsi="Times New Roman" w:cs="Times New Roman"/>
          <w:b/>
          <w:sz w:val="24"/>
          <w:szCs w:val="24"/>
        </w:rPr>
        <w:t>advertise goods / product promotion</w:t>
      </w:r>
      <w:r>
        <w:rPr>
          <w:rFonts w:ascii="Times New Roman" w:hAnsi="Times New Roman" w:cs="Times New Roman"/>
          <w:sz w:val="24"/>
          <w:szCs w:val="24"/>
        </w:rPr>
        <w:t xml:space="preserve"> to the benefit of retailers to obtain (a ready ) market / relieving them of the cost of advertising / accept any correct benefit of advertisement to the retailer as expansion.</w:t>
      </w:r>
    </w:p>
    <w:p w:rsidR="004D306F" w:rsidRDefault="004D306F" w:rsidP="004D306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Pr="00DF798B">
        <w:rPr>
          <w:rFonts w:ascii="Times New Roman" w:hAnsi="Times New Roman" w:cs="Times New Roman"/>
          <w:b/>
          <w:sz w:val="24"/>
          <w:szCs w:val="24"/>
        </w:rPr>
        <w:t>offer transport</w:t>
      </w:r>
      <w:r>
        <w:rPr>
          <w:rFonts w:ascii="Times New Roman" w:hAnsi="Times New Roman" w:cs="Times New Roman"/>
          <w:sz w:val="24"/>
          <w:szCs w:val="24"/>
        </w:rPr>
        <w:t xml:space="preserve"> to the retailers relieving them of transportation costs / the hustle of looking for means of transport.</w:t>
      </w:r>
    </w:p>
    <w:p w:rsidR="004D306F" w:rsidRDefault="004D306F" w:rsidP="004D306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Pr="00DF798B">
        <w:rPr>
          <w:rFonts w:ascii="Times New Roman" w:hAnsi="Times New Roman" w:cs="Times New Roman"/>
          <w:b/>
          <w:sz w:val="24"/>
          <w:szCs w:val="24"/>
        </w:rPr>
        <w:t>inform / advice / educate</w:t>
      </w:r>
      <w:r>
        <w:rPr>
          <w:rFonts w:ascii="Times New Roman" w:hAnsi="Times New Roman" w:cs="Times New Roman"/>
          <w:sz w:val="24"/>
          <w:szCs w:val="24"/>
        </w:rPr>
        <w:t xml:space="preserve"> retailers on available offers for certain commodities / this may help retailers improve on their profit margin / accept examples of advice as explanation.</w:t>
      </w:r>
    </w:p>
    <w:p w:rsidR="004D306F" w:rsidRDefault="004D306F" w:rsidP="004D306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F798B">
        <w:rPr>
          <w:rFonts w:ascii="Times New Roman" w:hAnsi="Times New Roman" w:cs="Times New Roman"/>
          <w:b/>
          <w:sz w:val="24"/>
          <w:szCs w:val="24"/>
        </w:rPr>
        <w:t>Blending the goods</w:t>
      </w:r>
      <w:r>
        <w:rPr>
          <w:rFonts w:ascii="Times New Roman" w:hAnsi="Times New Roman" w:cs="Times New Roman"/>
          <w:sz w:val="24"/>
          <w:szCs w:val="24"/>
        </w:rPr>
        <w:t xml:space="preserve"> – mixing of different grades of goods / to get a desired / better quality.</w:t>
      </w:r>
    </w:p>
    <w:p w:rsidR="004D306F" w:rsidRDefault="004D306F" w:rsidP="004D306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F798B">
        <w:rPr>
          <w:rFonts w:ascii="Times New Roman" w:hAnsi="Times New Roman" w:cs="Times New Roman"/>
          <w:b/>
          <w:sz w:val="24"/>
          <w:szCs w:val="24"/>
        </w:rPr>
        <w:t>Packing / packaging</w:t>
      </w:r>
      <w:r>
        <w:rPr>
          <w:rFonts w:ascii="Times New Roman" w:hAnsi="Times New Roman" w:cs="Times New Roman"/>
          <w:sz w:val="24"/>
          <w:szCs w:val="24"/>
        </w:rPr>
        <w:t xml:space="preserve"> the goods- putting the goods in suitable containers / sizes / fixing labels / wrapping.</w:t>
      </w:r>
    </w:p>
    <w:p w:rsidR="004D306F" w:rsidRDefault="004D306F" w:rsidP="004D306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F798B">
        <w:rPr>
          <w:rFonts w:ascii="Times New Roman" w:hAnsi="Times New Roman" w:cs="Times New Roman"/>
          <w:b/>
          <w:sz w:val="24"/>
          <w:szCs w:val="24"/>
        </w:rPr>
        <w:t>Sorting of goods</w:t>
      </w:r>
      <w:r>
        <w:rPr>
          <w:rFonts w:ascii="Times New Roman" w:hAnsi="Times New Roman" w:cs="Times New Roman"/>
          <w:sz w:val="24"/>
          <w:szCs w:val="24"/>
        </w:rPr>
        <w:t xml:space="preserve"> – arranging / grouping goods in categories / in classes.</w:t>
      </w:r>
    </w:p>
    <w:p w:rsidR="004D306F" w:rsidRDefault="004D306F" w:rsidP="004D306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F798B">
        <w:rPr>
          <w:rFonts w:ascii="Times New Roman" w:hAnsi="Times New Roman" w:cs="Times New Roman"/>
          <w:b/>
          <w:sz w:val="24"/>
          <w:szCs w:val="24"/>
        </w:rPr>
        <w:t>Branding</w:t>
      </w:r>
      <w:r>
        <w:rPr>
          <w:rFonts w:ascii="Times New Roman" w:hAnsi="Times New Roman" w:cs="Times New Roman"/>
          <w:sz w:val="24"/>
          <w:szCs w:val="24"/>
        </w:rPr>
        <w:t xml:space="preserve"> –giving a name / features to a product for easy identification.</w:t>
      </w:r>
    </w:p>
    <w:p w:rsidR="004D306F" w:rsidRDefault="004D306F" w:rsidP="004D306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F798B">
        <w:rPr>
          <w:rFonts w:ascii="Times New Roman" w:hAnsi="Times New Roman" w:cs="Times New Roman"/>
          <w:b/>
          <w:sz w:val="24"/>
          <w:szCs w:val="24"/>
        </w:rPr>
        <w:t>Steady supply of goods</w:t>
      </w:r>
      <w:r>
        <w:rPr>
          <w:rFonts w:ascii="Times New Roman" w:hAnsi="Times New Roman" w:cs="Times New Roman"/>
          <w:sz w:val="24"/>
          <w:szCs w:val="24"/>
        </w:rPr>
        <w:t xml:space="preserve"> to the retailers whenever he / she needs them.</w:t>
      </w:r>
    </w:p>
    <w:p w:rsidR="004D306F" w:rsidRDefault="004D306F" w:rsidP="004D306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F798B">
        <w:rPr>
          <w:rFonts w:ascii="Times New Roman" w:hAnsi="Times New Roman" w:cs="Times New Roman"/>
          <w:b/>
          <w:sz w:val="24"/>
          <w:szCs w:val="24"/>
        </w:rPr>
        <w:t>Acts as a link</w:t>
      </w:r>
      <w:r>
        <w:rPr>
          <w:rFonts w:ascii="Times New Roman" w:hAnsi="Times New Roman" w:cs="Times New Roman"/>
          <w:sz w:val="24"/>
          <w:szCs w:val="24"/>
        </w:rPr>
        <w:t xml:space="preserve"> between producers and the retailers / by buying goods from the producer and selling them to the retailers / bringing goods closer to the retailers.</w:t>
      </w:r>
    </w:p>
    <w:p w:rsidR="004D306F" w:rsidRDefault="004D306F" w:rsidP="004D306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F798B">
        <w:rPr>
          <w:rFonts w:ascii="Times New Roman" w:hAnsi="Times New Roman" w:cs="Times New Roman"/>
          <w:b/>
          <w:sz w:val="24"/>
          <w:szCs w:val="24"/>
        </w:rPr>
        <w:t>Grading goods</w:t>
      </w:r>
      <w:r>
        <w:rPr>
          <w:rFonts w:ascii="Times New Roman" w:hAnsi="Times New Roman" w:cs="Times New Roman"/>
          <w:sz w:val="24"/>
          <w:szCs w:val="24"/>
        </w:rPr>
        <w:t xml:space="preserve"> – arranging / grouping goods according to the quality.</w:t>
      </w:r>
    </w:p>
    <w:p w:rsidR="004D306F" w:rsidRPr="007C1C7A" w:rsidRDefault="004D306F" w:rsidP="004D306F">
      <w:pPr>
        <w:rPr>
          <w:rFonts w:ascii="Times New Roman" w:hAnsi="Times New Roman" w:cs="Times New Roman"/>
          <w:i/>
          <w:sz w:val="24"/>
          <w:szCs w:val="24"/>
        </w:rPr>
      </w:pPr>
      <w:r w:rsidRPr="007C1C7A">
        <w:rPr>
          <w:rFonts w:ascii="Times New Roman" w:hAnsi="Times New Roman" w:cs="Times New Roman"/>
          <w:sz w:val="24"/>
          <w:szCs w:val="24"/>
        </w:rPr>
        <w:t xml:space="preserve">NB: </w:t>
      </w:r>
      <w:r w:rsidRPr="007C1C7A">
        <w:rPr>
          <w:rFonts w:ascii="Times New Roman" w:hAnsi="Times New Roman" w:cs="Times New Roman"/>
          <w:i/>
          <w:sz w:val="24"/>
          <w:szCs w:val="24"/>
        </w:rPr>
        <w:t>If a candidate gives preparation of goods for sale as a point, give 2 marks if qualified by way of example; give 1 mark if not qualified.</w:t>
      </w:r>
    </w:p>
    <w:p w:rsidR="004D306F" w:rsidRPr="00416C5A" w:rsidRDefault="004D306F" w:rsidP="004D306F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16C5A">
        <w:rPr>
          <w:rFonts w:ascii="Times New Roman" w:hAnsi="Times New Roman" w:cs="Times New Roman"/>
          <w:i/>
          <w:sz w:val="24"/>
          <w:szCs w:val="24"/>
        </w:rPr>
        <w:t>Preparation of goods for sale without expansion – 1 mark.</w:t>
      </w:r>
    </w:p>
    <w:p w:rsidR="004D306F" w:rsidRPr="00416C5A" w:rsidRDefault="004D306F" w:rsidP="004D306F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16C5A">
        <w:rPr>
          <w:rFonts w:ascii="Times New Roman" w:hAnsi="Times New Roman" w:cs="Times New Roman"/>
          <w:i/>
          <w:sz w:val="24"/>
          <w:szCs w:val="24"/>
        </w:rPr>
        <w:t>Preparation of goods for sale with examples of preparation , a candidate earns 2 marks</w:t>
      </w:r>
    </w:p>
    <w:p w:rsidR="004D306F" w:rsidRDefault="004D306F" w:rsidP="004D306F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16C5A">
        <w:rPr>
          <w:rFonts w:ascii="Times New Roman" w:hAnsi="Times New Roman" w:cs="Times New Roman"/>
          <w:i/>
          <w:sz w:val="24"/>
          <w:szCs w:val="24"/>
        </w:rPr>
        <w:t>Where a candidate has earned 2 marks for preparation of goods for sale fully explained but goes ahead to come up with ways of preparing goods for sale fully explained, award 2 marks but retain 1 mark for the other response.</w:t>
      </w:r>
    </w:p>
    <w:p w:rsidR="004D306F" w:rsidRPr="007C1C7A" w:rsidRDefault="004D306F" w:rsidP="004D306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On March 1 </w:t>
      </w:r>
      <w:r w:rsidRPr="007C1C7A">
        <w:rPr>
          <w:rFonts w:ascii="Times New Roman" w:hAnsi="Times New Roman" w:cs="Times New Roman"/>
          <w:sz w:val="24"/>
          <w:szCs w:val="24"/>
        </w:rPr>
        <w:t>2017, Martha had cash in hand sh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C1C7A">
        <w:rPr>
          <w:rFonts w:ascii="Times New Roman" w:hAnsi="Times New Roman" w:cs="Times New Roman"/>
          <w:sz w:val="24"/>
          <w:szCs w:val="24"/>
        </w:rPr>
        <w:t xml:space="preserve"> 87,000 and cash at ban</w:t>
      </w:r>
      <w:r>
        <w:rPr>
          <w:rFonts w:ascii="Times New Roman" w:hAnsi="Times New Roman" w:cs="Times New Roman"/>
          <w:sz w:val="24"/>
          <w:szCs w:val="24"/>
        </w:rPr>
        <w:t>k shs 250,000. During the month</w:t>
      </w:r>
      <w:r w:rsidRPr="007C1C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7A">
        <w:rPr>
          <w:rFonts w:ascii="Times New Roman" w:hAnsi="Times New Roman" w:cs="Times New Roman"/>
          <w:sz w:val="24"/>
          <w:szCs w:val="24"/>
        </w:rPr>
        <w:t>the following transaction took place.</w:t>
      </w:r>
    </w:p>
    <w:p w:rsidR="004D306F" w:rsidRPr="007C1C7A" w:rsidRDefault="004D306F" w:rsidP="004D30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C7A">
        <w:rPr>
          <w:rFonts w:ascii="Times New Roman" w:hAnsi="Times New Roman" w:cs="Times New Roman"/>
          <w:sz w:val="24"/>
          <w:szCs w:val="24"/>
        </w:rPr>
        <w:t>March 2:</w:t>
      </w:r>
      <w:r w:rsidRPr="00936009"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C1C7A">
        <w:rPr>
          <w:rFonts w:ascii="Times New Roman" w:hAnsi="Times New Roman" w:cs="Times New Roman"/>
          <w:sz w:val="24"/>
          <w:szCs w:val="24"/>
        </w:rPr>
        <w:t>ash sales shs 60,000</w:t>
      </w:r>
    </w:p>
    <w:p w:rsidR="004D306F" w:rsidRPr="007C1C7A" w:rsidRDefault="004D306F" w:rsidP="004D30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C7A">
        <w:rPr>
          <w:rFonts w:ascii="Times New Roman" w:hAnsi="Times New Roman" w:cs="Times New Roman"/>
          <w:sz w:val="24"/>
          <w:szCs w:val="24"/>
        </w:rPr>
        <w:t xml:space="preserve">           3</w:t>
      </w:r>
      <w:r w:rsidRPr="007C1C7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C1C7A">
        <w:rPr>
          <w:rFonts w:ascii="Times New Roman" w:hAnsi="Times New Roman" w:cs="Times New Roman"/>
          <w:sz w:val="24"/>
          <w:szCs w:val="24"/>
        </w:rPr>
        <w:t>aid salaries sh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C1C7A">
        <w:rPr>
          <w:rFonts w:ascii="Times New Roman" w:hAnsi="Times New Roman" w:cs="Times New Roman"/>
          <w:sz w:val="24"/>
          <w:szCs w:val="24"/>
        </w:rPr>
        <w:t xml:space="preserve"> 101,500 by cheque.</w:t>
      </w:r>
    </w:p>
    <w:p w:rsidR="004D306F" w:rsidRPr="007C1C7A" w:rsidRDefault="004D306F" w:rsidP="004D30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C7A">
        <w:rPr>
          <w:rFonts w:ascii="Times New Roman" w:hAnsi="Times New Roman" w:cs="Times New Roman"/>
          <w:sz w:val="24"/>
          <w:szCs w:val="24"/>
        </w:rPr>
        <w:t xml:space="preserve">           7</w:t>
      </w:r>
      <w:r w:rsidRPr="007C1C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7A">
        <w:rPr>
          <w:rFonts w:ascii="Times New Roman" w:hAnsi="Times New Roman" w:cs="Times New Roman"/>
          <w:sz w:val="24"/>
          <w:szCs w:val="24"/>
        </w:rPr>
        <w:t>Received a cheque sh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C1C7A">
        <w:rPr>
          <w:rFonts w:ascii="Times New Roman" w:hAnsi="Times New Roman" w:cs="Times New Roman"/>
          <w:sz w:val="24"/>
          <w:szCs w:val="24"/>
        </w:rPr>
        <w:t xml:space="preserve"> 76,000 from Henry,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7A">
        <w:rPr>
          <w:rFonts w:ascii="Times New Roman" w:hAnsi="Times New Roman" w:cs="Times New Roman"/>
          <w:sz w:val="24"/>
          <w:szCs w:val="24"/>
        </w:rPr>
        <w:t>after allowing him cash discount of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7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06F" w:rsidRPr="007C1C7A" w:rsidRDefault="004D306F" w:rsidP="004D30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C7A">
        <w:rPr>
          <w:rFonts w:ascii="Times New Roman" w:hAnsi="Times New Roman" w:cs="Times New Roman"/>
          <w:sz w:val="24"/>
          <w:szCs w:val="24"/>
        </w:rPr>
        <w:t xml:space="preserve">          13</w:t>
      </w:r>
      <w:r w:rsidRPr="007C1C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7A">
        <w:rPr>
          <w:rFonts w:ascii="Times New Roman" w:hAnsi="Times New Roman" w:cs="Times New Roman"/>
          <w:sz w:val="24"/>
          <w:szCs w:val="24"/>
        </w:rPr>
        <w:t>Bought office furnit</w:t>
      </w:r>
      <w:r>
        <w:rPr>
          <w:rFonts w:ascii="Times New Roman" w:hAnsi="Times New Roman" w:cs="Times New Roman"/>
          <w:sz w:val="24"/>
          <w:szCs w:val="24"/>
        </w:rPr>
        <w:t>ur</w:t>
      </w:r>
      <w:r w:rsidRPr="007C1C7A">
        <w:rPr>
          <w:rFonts w:ascii="Times New Roman" w:hAnsi="Times New Roman" w:cs="Times New Roman"/>
          <w:sz w:val="24"/>
          <w:szCs w:val="24"/>
        </w:rPr>
        <w:t>e by cheque shs 86,000</w:t>
      </w:r>
    </w:p>
    <w:p w:rsidR="004D306F" w:rsidRPr="007C1C7A" w:rsidRDefault="004D306F" w:rsidP="004D30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C7A">
        <w:rPr>
          <w:rFonts w:ascii="Times New Roman" w:hAnsi="Times New Roman" w:cs="Times New Roman"/>
          <w:sz w:val="24"/>
          <w:szCs w:val="24"/>
        </w:rPr>
        <w:t xml:space="preserve">          17</w:t>
      </w:r>
      <w:r w:rsidRPr="007C1C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C1C7A">
        <w:rPr>
          <w:rFonts w:ascii="Times New Roman" w:hAnsi="Times New Roman" w:cs="Times New Roman"/>
          <w:sz w:val="24"/>
          <w:szCs w:val="24"/>
        </w:rPr>
        <w:t>Settled Maria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C1C7A">
        <w:rPr>
          <w:rFonts w:ascii="Times New Roman" w:hAnsi="Times New Roman" w:cs="Times New Roman"/>
          <w:sz w:val="24"/>
          <w:szCs w:val="24"/>
        </w:rPr>
        <w:t xml:space="preserve">s account for </w:t>
      </w:r>
      <w:r>
        <w:rPr>
          <w:rFonts w:ascii="Times New Roman" w:hAnsi="Times New Roman" w:cs="Times New Roman"/>
          <w:sz w:val="24"/>
          <w:szCs w:val="24"/>
        </w:rPr>
        <w:t xml:space="preserve">shs </w:t>
      </w:r>
      <w:r w:rsidRPr="007C1C7A">
        <w:rPr>
          <w:rFonts w:ascii="Times New Roman" w:hAnsi="Times New Roman" w:cs="Times New Roman"/>
          <w:sz w:val="24"/>
          <w:szCs w:val="24"/>
        </w:rPr>
        <w:t xml:space="preserve">34,200 in cash, having deducted shs 800 cash discount </w:t>
      </w:r>
    </w:p>
    <w:p w:rsidR="004D306F" w:rsidRPr="007C1C7A" w:rsidRDefault="004D306F" w:rsidP="004D30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C7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7A">
        <w:rPr>
          <w:rFonts w:ascii="Times New Roman" w:hAnsi="Times New Roman" w:cs="Times New Roman"/>
          <w:sz w:val="24"/>
          <w:szCs w:val="24"/>
        </w:rPr>
        <w:t>20</w:t>
      </w:r>
      <w:r w:rsidRPr="007C1C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Received </w:t>
      </w:r>
      <w:r w:rsidRPr="007C1C7A">
        <w:rPr>
          <w:rFonts w:ascii="Times New Roman" w:hAnsi="Times New Roman" w:cs="Times New Roman"/>
          <w:sz w:val="24"/>
          <w:szCs w:val="24"/>
        </w:rPr>
        <w:t>a cheque for shs 165,000 in respect of cash sales</w:t>
      </w:r>
    </w:p>
    <w:p w:rsidR="004D306F" w:rsidRPr="007C1C7A" w:rsidRDefault="004D306F" w:rsidP="004D30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C7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7A">
        <w:rPr>
          <w:rFonts w:ascii="Times New Roman" w:hAnsi="Times New Roman" w:cs="Times New Roman"/>
          <w:sz w:val="24"/>
          <w:szCs w:val="24"/>
        </w:rPr>
        <w:t xml:space="preserve"> 22</w:t>
      </w:r>
      <w:r w:rsidRPr="007C1C7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Paid wages </w:t>
      </w:r>
      <w:r w:rsidRPr="007C1C7A">
        <w:rPr>
          <w:rFonts w:ascii="Times New Roman" w:hAnsi="Times New Roman" w:cs="Times New Roman"/>
          <w:sz w:val="24"/>
          <w:szCs w:val="24"/>
        </w:rPr>
        <w:t>sh 25,000 in cash</w:t>
      </w:r>
    </w:p>
    <w:p w:rsidR="004D306F" w:rsidRPr="007C1C7A" w:rsidRDefault="004D306F" w:rsidP="004D30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C7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7A">
        <w:rPr>
          <w:rFonts w:ascii="Times New Roman" w:hAnsi="Times New Roman" w:cs="Times New Roman"/>
          <w:sz w:val="24"/>
          <w:szCs w:val="24"/>
        </w:rPr>
        <w:t>24</w:t>
      </w:r>
      <w:r w:rsidRPr="007C1C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7A">
        <w:rPr>
          <w:rFonts w:ascii="Times New Roman" w:hAnsi="Times New Roman" w:cs="Times New Roman"/>
          <w:sz w:val="24"/>
          <w:szCs w:val="24"/>
        </w:rPr>
        <w:t>Withdrew shs 32,000 from the bank for office use</w:t>
      </w:r>
    </w:p>
    <w:p w:rsidR="004D306F" w:rsidRPr="007C1C7A" w:rsidRDefault="004D306F" w:rsidP="004D30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C7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7A">
        <w:rPr>
          <w:rFonts w:ascii="Times New Roman" w:hAnsi="Times New Roman" w:cs="Times New Roman"/>
          <w:sz w:val="24"/>
          <w:szCs w:val="24"/>
        </w:rPr>
        <w:t xml:space="preserve">  25</w:t>
      </w:r>
      <w:r w:rsidRPr="007C1C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7A">
        <w:rPr>
          <w:rFonts w:ascii="Times New Roman" w:hAnsi="Times New Roman" w:cs="Times New Roman"/>
          <w:sz w:val="24"/>
          <w:szCs w:val="24"/>
        </w:rPr>
        <w:t>Withdrew shs 4,000 cash for personal</w:t>
      </w:r>
      <w:r>
        <w:rPr>
          <w:rFonts w:ascii="Times New Roman" w:hAnsi="Times New Roman" w:cs="Times New Roman"/>
          <w:sz w:val="24"/>
          <w:szCs w:val="24"/>
        </w:rPr>
        <w:t xml:space="preserve"> use</w:t>
      </w:r>
    </w:p>
    <w:p w:rsidR="004D306F" w:rsidRDefault="004D306F" w:rsidP="004D30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C7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7A">
        <w:rPr>
          <w:rFonts w:ascii="Times New Roman" w:hAnsi="Times New Roman" w:cs="Times New Roman"/>
          <w:sz w:val="24"/>
          <w:szCs w:val="24"/>
        </w:rPr>
        <w:t xml:space="preserve"> 29</w:t>
      </w:r>
      <w:r w:rsidRPr="007C1C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Received shs 17,000 cash </w:t>
      </w:r>
      <w:r w:rsidRPr="007C1C7A">
        <w:rPr>
          <w:rFonts w:ascii="Times New Roman" w:hAnsi="Times New Roman" w:cs="Times New Roman"/>
          <w:sz w:val="24"/>
          <w:szCs w:val="24"/>
        </w:rPr>
        <w:t>Alvin in settlement of his account less shs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7A">
        <w:rPr>
          <w:rFonts w:ascii="Times New Roman" w:hAnsi="Times New Roman" w:cs="Times New Roman"/>
          <w:sz w:val="24"/>
          <w:szCs w:val="24"/>
        </w:rPr>
        <w:t xml:space="preserve">1,000 cash </w:t>
      </w:r>
    </w:p>
    <w:p w:rsidR="004D306F" w:rsidRPr="007C1C7A" w:rsidRDefault="004D306F" w:rsidP="004D30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7C1C7A">
        <w:rPr>
          <w:rFonts w:ascii="Times New Roman" w:hAnsi="Times New Roman" w:cs="Times New Roman"/>
          <w:sz w:val="24"/>
          <w:szCs w:val="24"/>
        </w:rPr>
        <w:t>discount</w:t>
      </w:r>
    </w:p>
    <w:p w:rsidR="004D306F" w:rsidRDefault="004D306F" w:rsidP="004D30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C7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C1C7A">
        <w:rPr>
          <w:rFonts w:ascii="Times New Roman" w:hAnsi="Times New Roman" w:cs="Times New Roman"/>
          <w:sz w:val="24"/>
          <w:szCs w:val="24"/>
        </w:rPr>
        <w:t>31</w:t>
      </w:r>
      <w:r w:rsidRPr="007C1C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7A">
        <w:rPr>
          <w:rFonts w:ascii="Times New Roman" w:hAnsi="Times New Roman" w:cs="Times New Roman"/>
          <w:sz w:val="24"/>
          <w:szCs w:val="24"/>
        </w:rPr>
        <w:t>Deposited all the money into the bank except sh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7C1C7A">
        <w:rPr>
          <w:rFonts w:ascii="Times New Roman" w:hAnsi="Times New Roman" w:cs="Times New Roman"/>
          <w:sz w:val="24"/>
          <w:szCs w:val="24"/>
        </w:rPr>
        <w:t>24,000</w:t>
      </w:r>
    </w:p>
    <w:p w:rsidR="004D306F" w:rsidRDefault="004D306F" w:rsidP="004D30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306F" w:rsidRDefault="004D306F" w:rsidP="004D30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306F" w:rsidRPr="007C1C7A" w:rsidRDefault="004D306F" w:rsidP="004D30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306F" w:rsidRPr="00936009" w:rsidRDefault="004D306F" w:rsidP="004D306F">
      <w:pPr>
        <w:rPr>
          <w:rFonts w:ascii="Times New Roman" w:hAnsi="Times New Roman" w:cs="Times New Roman"/>
          <w:sz w:val="24"/>
          <w:szCs w:val="24"/>
        </w:rPr>
      </w:pPr>
      <w:r w:rsidRPr="00936009">
        <w:rPr>
          <w:rFonts w:ascii="Times New Roman" w:hAnsi="Times New Roman" w:cs="Times New Roman"/>
          <w:sz w:val="24"/>
          <w:szCs w:val="24"/>
        </w:rPr>
        <w:t xml:space="preserve">Prepare </w:t>
      </w:r>
      <w:r>
        <w:rPr>
          <w:rFonts w:ascii="Times New Roman" w:hAnsi="Times New Roman" w:cs="Times New Roman"/>
          <w:sz w:val="24"/>
          <w:szCs w:val="24"/>
        </w:rPr>
        <w:t>three</w:t>
      </w:r>
      <w:r w:rsidRPr="00936009">
        <w:rPr>
          <w:rFonts w:ascii="Times New Roman" w:hAnsi="Times New Roman" w:cs="Times New Roman"/>
          <w:sz w:val="24"/>
          <w:szCs w:val="24"/>
        </w:rPr>
        <w:t xml:space="preserve"> column cash book duly balanced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</w:t>
      </w:r>
      <w:r w:rsidRPr="00936009">
        <w:rPr>
          <w:rFonts w:ascii="Times New Roman" w:hAnsi="Times New Roman" w:cs="Times New Roman"/>
          <w:sz w:val="24"/>
          <w:szCs w:val="24"/>
        </w:rPr>
        <w:t>(10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00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936009">
        <w:rPr>
          <w:rFonts w:ascii="Times New Roman" w:hAnsi="Times New Roman" w:cs="Times New Roman"/>
          <w:sz w:val="24"/>
          <w:szCs w:val="24"/>
        </w:rPr>
        <w:t>ks)</w:t>
      </w:r>
      <w:r w:rsidRPr="007644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15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990"/>
        <w:gridCol w:w="1260"/>
        <w:gridCol w:w="1080"/>
        <w:gridCol w:w="1170"/>
        <w:gridCol w:w="1260"/>
        <w:gridCol w:w="990"/>
        <w:gridCol w:w="1350"/>
        <w:gridCol w:w="810"/>
        <w:gridCol w:w="1350"/>
        <w:gridCol w:w="1260"/>
      </w:tblGrid>
      <w:tr w:rsidR="004D306F" w:rsidRPr="00936009" w:rsidTr="00B40B54"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108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D.A</w:t>
            </w:r>
          </w:p>
        </w:tc>
        <w:tc>
          <w:tcPr>
            <w:tcW w:w="117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81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D.R</w:t>
            </w: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</w:tr>
      <w:tr w:rsidR="004D306F" w:rsidRPr="00936009" w:rsidTr="00B40B54"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1/3/17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b/d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08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87,000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1/3/17</w:t>
            </w: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Salaries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81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101,500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</w:tr>
      <w:tr w:rsidR="004D306F" w:rsidRPr="00936009" w:rsidTr="00B40B54"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2/3/17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08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3/3/17</w:t>
            </w: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81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86,000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</w:tr>
      <w:tr w:rsidR="004D306F" w:rsidRPr="00936009" w:rsidTr="00B40B54"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7/3/17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Henry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08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17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13/3/17</w:t>
            </w: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81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34,200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6F" w:rsidRPr="00936009" w:rsidTr="00B40B54"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20/3/17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08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165,000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81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6F" w:rsidRPr="00936009" w:rsidTr="00B40B54"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24/3/17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Bank ‘c’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08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Cash ‘c’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81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</w:tr>
      <w:tr w:rsidR="004D306F" w:rsidRPr="00936009" w:rsidTr="00B40B54"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29/3/17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Alvin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08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17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81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6F" w:rsidRPr="00936009" w:rsidTr="00B40B54"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31/3/17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‘c’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08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108,000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Bank ‘c’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81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108,800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√√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6F" w:rsidRPr="00936009" w:rsidTr="00B40B54"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 c / </w:t>
            </w: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81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√√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380,000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</w:tr>
      <w:tr w:rsidR="004D306F" w:rsidRPr="00936009" w:rsidTr="00B40B54"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17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196,000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599,800</w:t>
            </w:r>
          </w:p>
        </w:tc>
        <w:tc>
          <w:tcPr>
            <w:tcW w:w="99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135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196,000</w:t>
            </w:r>
          </w:p>
        </w:tc>
        <w:tc>
          <w:tcPr>
            <w:tcW w:w="1260" w:type="dxa"/>
          </w:tcPr>
          <w:p w:rsidR="004D306F" w:rsidRPr="00936009" w:rsidRDefault="004D306F" w:rsidP="00B4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9">
              <w:rPr>
                <w:rFonts w:ascii="Times New Roman" w:hAnsi="Times New Roman" w:cs="Times New Roman"/>
                <w:sz w:val="24"/>
                <w:szCs w:val="24"/>
              </w:rPr>
              <w:t>599,800</w:t>
            </w:r>
          </w:p>
        </w:tc>
      </w:tr>
    </w:tbl>
    <w:p w:rsidR="004D306F" w:rsidRDefault="004D306F" w:rsidP="004D306F">
      <w:pPr>
        <w:rPr>
          <w:rFonts w:ascii="Times New Roman" w:hAnsi="Times New Roman" w:cs="Times New Roman"/>
          <w:sz w:val="24"/>
          <w:szCs w:val="24"/>
        </w:rPr>
      </w:pPr>
      <w:r w:rsidRPr="009360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4D306F" w:rsidRPr="00943868" w:rsidRDefault="004D306F" w:rsidP="004D3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36009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009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4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36009">
        <w:rPr>
          <w:rFonts w:ascii="Times New Roman" w:hAnsi="Times New Roman" w:cs="Times New Roman"/>
          <w:sz w:val="24"/>
          <w:szCs w:val="24"/>
        </w:rPr>
        <w:t>/</w:t>
      </w:r>
      <w:r w:rsidRPr="0094386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00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009">
        <w:rPr>
          <w:rFonts w:ascii="Times New Roman" w:hAnsi="Times New Roman" w:cs="Times New Roman"/>
          <w:sz w:val="24"/>
          <w:szCs w:val="24"/>
        </w:rPr>
        <w:t xml:space="preserve">9 </w:t>
      </w:r>
      <w:r w:rsidRPr="009438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36009">
        <w:rPr>
          <w:rFonts w:ascii="Times New Roman" w:hAnsi="Times New Roman" w:cs="Times New Roman"/>
          <w:sz w:val="24"/>
          <w:szCs w:val="24"/>
        </w:rPr>
        <w:t>/</w:t>
      </w:r>
      <w:r w:rsidRPr="00943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233011" w:rsidRDefault="004D306F" w:rsidP="0023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021DA">
        <w:rPr>
          <w:rFonts w:ascii="Times New Roman" w:hAnsi="Times New Roman" w:cs="Times New Roman"/>
          <w:b/>
          <w:sz w:val="24"/>
          <w:szCs w:val="24"/>
        </w:rPr>
        <w:t>NB:</w:t>
      </w:r>
      <w:r>
        <w:rPr>
          <w:rFonts w:ascii="Times New Roman" w:hAnsi="Times New Roman" w:cs="Times New Roman"/>
          <w:sz w:val="24"/>
          <w:szCs w:val="24"/>
        </w:rPr>
        <w:t xml:space="preserve"> A t</w:t>
      </w:r>
      <w:r w:rsidRPr="00936009">
        <w:rPr>
          <w:rFonts w:ascii="Times New Roman" w:hAnsi="Times New Roman" w:cs="Times New Roman"/>
          <w:sz w:val="24"/>
          <w:szCs w:val="24"/>
        </w:rPr>
        <w:t>ick on each side for dates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600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009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8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36009">
        <w:rPr>
          <w:rFonts w:ascii="Times New Roman" w:hAnsi="Times New Roman" w:cs="Times New Roman"/>
          <w:sz w:val="24"/>
          <w:szCs w:val="24"/>
        </w:rPr>
        <w:t>/</w:t>
      </w:r>
      <w:r w:rsidRPr="0094386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36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00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8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36009">
        <w:rPr>
          <w:rFonts w:ascii="Times New Roman" w:hAnsi="Times New Roman" w:cs="Times New Roman"/>
          <w:sz w:val="24"/>
          <w:szCs w:val="24"/>
        </w:rPr>
        <w:t>/</w:t>
      </w:r>
      <w:r w:rsidRPr="00943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</w:p>
    <w:p w:rsidR="00233011" w:rsidRPr="00233011" w:rsidRDefault="00233011" w:rsidP="00233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3011">
        <w:rPr>
          <w:rFonts w:ascii="Times New Roman" w:hAnsi="Times New Roman" w:cs="Times New Roman"/>
          <w:sz w:val="24"/>
          <w:szCs w:val="24"/>
        </w:rPr>
        <w:t xml:space="preserve">a) Explain </w:t>
      </w:r>
      <w:r w:rsidRPr="00233011">
        <w:rPr>
          <w:rFonts w:ascii="Times New Roman" w:hAnsi="Times New Roman" w:cs="Times New Roman"/>
          <w:b/>
          <w:sz w:val="24"/>
          <w:szCs w:val="24"/>
        </w:rPr>
        <w:t>five</w:t>
      </w:r>
      <w:r w:rsidRPr="00233011">
        <w:rPr>
          <w:rFonts w:ascii="Times New Roman" w:hAnsi="Times New Roman" w:cs="Times New Roman"/>
          <w:sz w:val="24"/>
          <w:szCs w:val="24"/>
        </w:rPr>
        <w:t xml:space="preserve"> benefits of filing office documents to an organization.               (10 marks)</w:t>
      </w:r>
    </w:p>
    <w:p w:rsidR="00233011" w:rsidRPr="00D13BA2" w:rsidRDefault="00233011" w:rsidP="002330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13BA2">
        <w:rPr>
          <w:rFonts w:ascii="Times New Roman" w:hAnsi="Times New Roman" w:cs="Times New Roman"/>
          <w:b/>
          <w:sz w:val="24"/>
          <w:szCs w:val="24"/>
        </w:rPr>
        <w:t>Tidiness in the office is maintained / office is kept tidy.</w:t>
      </w:r>
    </w:p>
    <w:p w:rsidR="00233011" w:rsidRPr="00D13BA2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3BA2">
        <w:rPr>
          <w:rFonts w:ascii="Times New Roman" w:hAnsi="Times New Roman" w:cs="Times New Roman"/>
          <w:sz w:val="24"/>
          <w:szCs w:val="24"/>
        </w:rPr>
        <w:t>As documents are (neatly) arranged.</w:t>
      </w:r>
    </w:p>
    <w:p w:rsidR="00233011" w:rsidRPr="00D13BA2" w:rsidRDefault="00233011" w:rsidP="002330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13BA2">
        <w:rPr>
          <w:rFonts w:ascii="Times New Roman" w:hAnsi="Times New Roman" w:cs="Times New Roman"/>
          <w:b/>
          <w:sz w:val="24"/>
          <w:szCs w:val="24"/>
        </w:rPr>
        <w:t>Quick access / retrieval to / of information is made easy.</w:t>
      </w:r>
    </w:p>
    <w:p w:rsidR="00233011" w:rsidRPr="00D13BA2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3BA2">
        <w:rPr>
          <w:rFonts w:ascii="Times New Roman" w:hAnsi="Times New Roman" w:cs="Times New Roman"/>
          <w:sz w:val="24"/>
          <w:szCs w:val="24"/>
        </w:rPr>
        <w:t>Since documents are serialized / coded.</w:t>
      </w:r>
    </w:p>
    <w:p w:rsidR="00233011" w:rsidRPr="00D13BA2" w:rsidRDefault="00233011" w:rsidP="002330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13BA2">
        <w:rPr>
          <w:rFonts w:ascii="Times New Roman" w:hAnsi="Times New Roman" w:cs="Times New Roman"/>
          <w:b/>
          <w:sz w:val="24"/>
          <w:szCs w:val="24"/>
        </w:rPr>
        <w:t>Safety of information from damage.</w:t>
      </w:r>
    </w:p>
    <w:p w:rsidR="00233011" w:rsidRPr="00D13BA2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3BA2">
        <w:rPr>
          <w:rFonts w:ascii="Times New Roman" w:hAnsi="Times New Roman" w:cs="Times New Roman"/>
          <w:sz w:val="24"/>
          <w:szCs w:val="24"/>
        </w:rPr>
        <w:t>By bad weather / fire / pests / accept examples as an example.</w:t>
      </w:r>
    </w:p>
    <w:p w:rsidR="00233011" w:rsidRPr="00D13BA2" w:rsidRDefault="00233011" w:rsidP="002330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13BA2">
        <w:rPr>
          <w:rFonts w:ascii="Times New Roman" w:hAnsi="Times New Roman" w:cs="Times New Roman"/>
          <w:b/>
          <w:sz w:val="24"/>
          <w:szCs w:val="24"/>
        </w:rPr>
        <w:t>Saving on (storage) space / minimum space.</w:t>
      </w:r>
    </w:p>
    <w:p w:rsidR="00233011" w:rsidRPr="00D13BA2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3BA2">
        <w:rPr>
          <w:rFonts w:ascii="Times New Roman" w:hAnsi="Times New Roman" w:cs="Times New Roman"/>
          <w:sz w:val="24"/>
          <w:szCs w:val="24"/>
        </w:rPr>
        <w:t>As documents are kept compactively / accept examples of compact storage media as an explanation e.g. CD’s, diskettes.</w:t>
      </w:r>
    </w:p>
    <w:p w:rsidR="00233011" w:rsidRPr="00D13BA2" w:rsidRDefault="00233011" w:rsidP="002330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13BA2">
        <w:rPr>
          <w:rFonts w:ascii="Times New Roman" w:hAnsi="Times New Roman" w:cs="Times New Roman"/>
          <w:b/>
          <w:sz w:val="24"/>
          <w:szCs w:val="24"/>
        </w:rPr>
        <w:t>Promote decision making possible / saves time in making decisions.</w:t>
      </w:r>
    </w:p>
    <w:p w:rsidR="00233011" w:rsidRPr="00D13BA2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3BA2">
        <w:rPr>
          <w:rFonts w:ascii="Times New Roman" w:hAnsi="Times New Roman" w:cs="Times New Roman"/>
          <w:sz w:val="24"/>
          <w:szCs w:val="24"/>
        </w:rPr>
        <w:t>As information is readily / easily available.</w:t>
      </w:r>
    </w:p>
    <w:p w:rsidR="00233011" w:rsidRPr="00D13BA2" w:rsidRDefault="00233011" w:rsidP="002330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13BA2">
        <w:rPr>
          <w:rFonts w:ascii="Times New Roman" w:hAnsi="Times New Roman" w:cs="Times New Roman"/>
          <w:b/>
          <w:sz w:val="24"/>
          <w:szCs w:val="24"/>
        </w:rPr>
        <w:t>Encourages transparency / accountability.</w:t>
      </w:r>
    </w:p>
    <w:p w:rsidR="00233011" w:rsidRPr="00D13BA2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3BA2">
        <w:rPr>
          <w:rFonts w:ascii="Times New Roman" w:hAnsi="Times New Roman" w:cs="Times New Roman"/>
          <w:sz w:val="24"/>
          <w:szCs w:val="24"/>
        </w:rPr>
        <w:t>As no document are easily misplaced / as movement of documents can be monitored.</w:t>
      </w:r>
    </w:p>
    <w:p w:rsidR="00233011" w:rsidRPr="00D13BA2" w:rsidRDefault="00233011" w:rsidP="002330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13BA2">
        <w:rPr>
          <w:rFonts w:ascii="Times New Roman" w:hAnsi="Times New Roman" w:cs="Times New Roman"/>
          <w:b/>
          <w:sz w:val="24"/>
          <w:szCs w:val="24"/>
        </w:rPr>
        <w:t>Security of  information against loss.</w:t>
      </w:r>
    </w:p>
    <w:p w:rsidR="00233011" w:rsidRPr="00D13BA2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3BA2">
        <w:rPr>
          <w:rFonts w:ascii="Times New Roman" w:hAnsi="Times New Roman" w:cs="Times New Roman"/>
          <w:sz w:val="24"/>
          <w:szCs w:val="24"/>
        </w:rPr>
        <w:t>Due to theft / misplacement.</w:t>
      </w:r>
    </w:p>
    <w:p w:rsidR="00233011" w:rsidRPr="00D13BA2" w:rsidRDefault="00233011" w:rsidP="002330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13BA2">
        <w:rPr>
          <w:rFonts w:ascii="Times New Roman" w:hAnsi="Times New Roman" w:cs="Times New Roman"/>
          <w:b/>
          <w:sz w:val="24"/>
          <w:szCs w:val="24"/>
        </w:rPr>
        <w:t>Safeguard secrets / confidential information.</w:t>
      </w:r>
    </w:p>
    <w:p w:rsidR="00233011" w:rsidRPr="00D13BA2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3BA2">
        <w:rPr>
          <w:rFonts w:ascii="Times New Roman" w:hAnsi="Times New Roman" w:cs="Times New Roman"/>
          <w:sz w:val="24"/>
          <w:szCs w:val="24"/>
        </w:rPr>
        <w:t>As documents are kept away from unauthorized access / under key and lock.</w:t>
      </w:r>
    </w:p>
    <w:p w:rsidR="00233011" w:rsidRPr="00D13BA2" w:rsidRDefault="00233011" w:rsidP="002330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13BA2">
        <w:rPr>
          <w:rFonts w:ascii="Times New Roman" w:hAnsi="Times New Roman" w:cs="Times New Roman"/>
          <w:b/>
          <w:sz w:val="24"/>
          <w:szCs w:val="24"/>
        </w:rPr>
        <w:t>Storage / safe-keeping of information / documents.</w:t>
      </w:r>
    </w:p>
    <w:p w:rsidR="00233011" w:rsidRPr="00D13BA2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3BA2">
        <w:rPr>
          <w:rFonts w:ascii="Times New Roman" w:hAnsi="Times New Roman" w:cs="Times New Roman"/>
          <w:sz w:val="24"/>
          <w:szCs w:val="24"/>
        </w:rPr>
        <w:t>For future reference.</w:t>
      </w:r>
    </w:p>
    <w:p w:rsidR="00233011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3011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3011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3011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3011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3011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3011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3011" w:rsidRPr="00D13BA2" w:rsidRDefault="00233011" w:rsidP="00233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3011" w:rsidRPr="00936009" w:rsidRDefault="00233011" w:rsidP="00233011">
      <w:pPr>
        <w:rPr>
          <w:rFonts w:ascii="Times New Roman" w:hAnsi="Times New Roman" w:cs="Times New Roman"/>
          <w:sz w:val="24"/>
          <w:szCs w:val="24"/>
        </w:rPr>
      </w:pPr>
      <w:r w:rsidRPr="00936009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009">
        <w:rPr>
          <w:rFonts w:ascii="Times New Roman" w:hAnsi="Times New Roman" w:cs="Times New Roman"/>
          <w:sz w:val="24"/>
          <w:szCs w:val="24"/>
        </w:rPr>
        <w:t>A trader want to place an order to his suppliers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6009">
        <w:rPr>
          <w:rFonts w:ascii="Times New Roman" w:hAnsi="Times New Roman" w:cs="Times New Roman"/>
          <w:sz w:val="24"/>
          <w:szCs w:val="24"/>
        </w:rPr>
        <w:t xml:space="preserve">Explain </w:t>
      </w:r>
      <w:r w:rsidRPr="000B1787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936009">
        <w:rPr>
          <w:rFonts w:ascii="Times New Roman" w:hAnsi="Times New Roman" w:cs="Times New Roman"/>
          <w:sz w:val="24"/>
          <w:szCs w:val="24"/>
        </w:rPr>
        <w:t>factors that he should consider before choosing the appropriate means of communication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6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36009">
        <w:rPr>
          <w:rFonts w:ascii="Times New Roman" w:hAnsi="Times New Roman" w:cs="Times New Roman"/>
          <w:sz w:val="24"/>
          <w:szCs w:val="24"/>
        </w:rPr>
        <w:t>(10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00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936009">
        <w:rPr>
          <w:rFonts w:ascii="Times New Roman" w:hAnsi="Times New Roman" w:cs="Times New Roman"/>
          <w:sz w:val="24"/>
          <w:szCs w:val="24"/>
        </w:rPr>
        <w:t>ks)</w:t>
      </w:r>
    </w:p>
    <w:p w:rsidR="00233011" w:rsidRPr="00936009" w:rsidRDefault="00233011" w:rsidP="00233011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B1787">
        <w:rPr>
          <w:rFonts w:ascii="Times New Roman" w:hAnsi="Times New Roman" w:cs="Times New Roman"/>
          <w:b/>
          <w:sz w:val="24"/>
          <w:szCs w:val="24"/>
        </w:rPr>
        <w:t>Urgency of the message</w:t>
      </w:r>
      <w:r w:rsidRPr="00936009">
        <w:rPr>
          <w:rFonts w:ascii="Times New Roman" w:hAnsi="Times New Roman" w:cs="Times New Roman"/>
          <w:sz w:val="24"/>
          <w:szCs w:val="24"/>
        </w:rPr>
        <w:t>-use fast means when the message is urgent</w:t>
      </w:r>
    </w:p>
    <w:p w:rsidR="00233011" w:rsidRPr="00936009" w:rsidRDefault="00233011" w:rsidP="00233011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B1787">
        <w:rPr>
          <w:rFonts w:ascii="Times New Roman" w:hAnsi="Times New Roman" w:cs="Times New Roman"/>
          <w:b/>
          <w:sz w:val="24"/>
          <w:szCs w:val="24"/>
        </w:rPr>
        <w:t>Cost</w:t>
      </w:r>
      <w:r w:rsidRPr="00936009">
        <w:rPr>
          <w:rFonts w:ascii="Times New Roman" w:hAnsi="Times New Roman" w:cs="Times New Roman"/>
          <w:sz w:val="24"/>
          <w:szCs w:val="24"/>
        </w:rPr>
        <w:t>-choose one which is cost effective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009">
        <w:rPr>
          <w:rFonts w:ascii="Times New Roman" w:hAnsi="Times New Roman" w:cs="Times New Roman"/>
          <w:sz w:val="24"/>
          <w:szCs w:val="24"/>
        </w:rPr>
        <w:t>affordable</w:t>
      </w:r>
    </w:p>
    <w:p w:rsidR="00233011" w:rsidRPr="00936009" w:rsidRDefault="00233011" w:rsidP="00233011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B1787">
        <w:rPr>
          <w:rFonts w:ascii="Times New Roman" w:hAnsi="Times New Roman" w:cs="Times New Roman"/>
          <w:b/>
          <w:sz w:val="24"/>
          <w:szCs w:val="24"/>
        </w:rPr>
        <w:t>Confidentiality</w:t>
      </w:r>
      <w:r w:rsidRPr="00936009">
        <w:rPr>
          <w:rFonts w:ascii="Times New Roman" w:hAnsi="Times New Roman" w:cs="Times New Roman"/>
          <w:sz w:val="24"/>
          <w:szCs w:val="24"/>
        </w:rPr>
        <w:t xml:space="preserve"> –Choos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36009">
        <w:rPr>
          <w:rFonts w:ascii="Times New Roman" w:hAnsi="Times New Roman" w:cs="Times New Roman"/>
          <w:sz w:val="24"/>
          <w:szCs w:val="24"/>
        </w:rPr>
        <w:t xml:space="preserve"> a mean depending on the privacy the message content.</w:t>
      </w:r>
    </w:p>
    <w:p w:rsidR="00233011" w:rsidRPr="00936009" w:rsidRDefault="00233011" w:rsidP="00233011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B1787">
        <w:rPr>
          <w:rFonts w:ascii="Times New Roman" w:hAnsi="Times New Roman" w:cs="Times New Roman"/>
          <w:b/>
          <w:sz w:val="24"/>
          <w:szCs w:val="24"/>
        </w:rPr>
        <w:t>Distance</w:t>
      </w:r>
      <w:r w:rsidRPr="00936009">
        <w:rPr>
          <w:rFonts w:ascii="Times New Roman" w:hAnsi="Times New Roman" w:cs="Times New Roman"/>
          <w:sz w:val="24"/>
          <w:szCs w:val="24"/>
        </w:rPr>
        <w:t xml:space="preserve"> i.e. the geographical gap between the supplier and him eg telephone for long distance</w:t>
      </w:r>
    </w:p>
    <w:p w:rsidR="00233011" w:rsidRPr="00936009" w:rsidRDefault="00233011" w:rsidP="00233011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B1787">
        <w:rPr>
          <w:rFonts w:ascii="Times New Roman" w:hAnsi="Times New Roman" w:cs="Times New Roman"/>
          <w:b/>
          <w:sz w:val="24"/>
          <w:szCs w:val="24"/>
        </w:rPr>
        <w:t>Evidence</w:t>
      </w:r>
      <w:r w:rsidRPr="00936009">
        <w:rPr>
          <w:rFonts w:ascii="Times New Roman" w:hAnsi="Times New Roman" w:cs="Times New Roman"/>
          <w:sz w:val="24"/>
          <w:szCs w:val="24"/>
        </w:rPr>
        <w:t xml:space="preserve"> for future reference</w:t>
      </w:r>
    </w:p>
    <w:p w:rsidR="00233011" w:rsidRPr="00936009" w:rsidRDefault="00233011" w:rsidP="00233011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B1787">
        <w:rPr>
          <w:rFonts w:ascii="Times New Roman" w:hAnsi="Times New Roman" w:cs="Times New Roman"/>
          <w:b/>
          <w:sz w:val="24"/>
          <w:szCs w:val="24"/>
        </w:rPr>
        <w:t>Reliability</w:t>
      </w:r>
      <w:r w:rsidRPr="00936009">
        <w:rPr>
          <w:rFonts w:ascii="Times New Roman" w:hAnsi="Times New Roman" w:cs="Times New Roman"/>
          <w:sz w:val="24"/>
          <w:szCs w:val="24"/>
        </w:rPr>
        <w:t xml:space="preserve"> i.e. assurance that the message will reach</w:t>
      </w:r>
    </w:p>
    <w:p w:rsidR="00233011" w:rsidRPr="00936009" w:rsidRDefault="00233011" w:rsidP="00233011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B1787">
        <w:rPr>
          <w:rFonts w:ascii="Times New Roman" w:hAnsi="Times New Roman" w:cs="Times New Roman"/>
          <w:b/>
          <w:sz w:val="24"/>
          <w:szCs w:val="24"/>
        </w:rPr>
        <w:t>Accuracy</w:t>
      </w:r>
      <w:r w:rsidRPr="00936009">
        <w:rPr>
          <w:rFonts w:ascii="Times New Roman" w:hAnsi="Times New Roman" w:cs="Times New Roman"/>
          <w:sz w:val="24"/>
          <w:szCs w:val="24"/>
        </w:rPr>
        <w:t>-exactness of the message</w:t>
      </w:r>
    </w:p>
    <w:p w:rsidR="00233011" w:rsidRPr="000B1787" w:rsidRDefault="00233011" w:rsidP="00233011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B1787">
        <w:rPr>
          <w:rFonts w:ascii="Times New Roman" w:hAnsi="Times New Roman" w:cs="Times New Roman"/>
          <w:b/>
          <w:sz w:val="24"/>
          <w:szCs w:val="24"/>
        </w:rPr>
        <w:t>Capacity of the mean</w:t>
      </w:r>
      <w:r w:rsidRPr="00936009">
        <w:rPr>
          <w:rFonts w:ascii="Times New Roman" w:hAnsi="Times New Roman" w:cs="Times New Roman"/>
          <w:sz w:val="24"/>
          <w:szCs w:val="24"/>
        </w:rPr>
        <w:t>-detailed message requires a method that would accommodate the volume of data involve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4D306F" w:rsidRDefault="004D306F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Default="00233011" w:rsidP="00233011">
      <w:pPr>
        <w:rPr>
          <w:b/>
          <w:u w:val="single"/>
        </w:rPr>
      </w:pPr>
    </w:p>
    <w:p w:rsidR="00233011" w:rsidRPr="00233011" w:rsidRDefault="00233011" w:rsidP="0023301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a.</w:t>
      </w:r>
    </w:p>
    <w:p w:rsidR="00233011" w:rsidRDefault="00233011" w:rsidP="001420D1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5781675" cy="6800850"/>
            <wp:effectExtent l="0" t="0" r="9525" b="0"/>
            <wp:docPr id="10" name="Picture 10" descr="doc0139612020112112372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01396120201121123725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5441" r="2724" b="18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FFE" w:rsidRDefault="009F3FFE" w:rsidP="009F3FFE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p w:rsidR="009F3FFE" w:rsidRDefault="009F3FFE" w:rsidP="009F3FFE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p w:rsidR="009F3FFE" w:rsidRDefault="009F3FFE" w:rsidP="009F3FFE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p w:rsidR="009F3FFE" w:rsidRDefault="009F3FFE" w:rsidP="009F3FFE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p w:rsidR="009F3FFE" w:rsidRDefault="009F3FFE" w:rsidP="009F3FFE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p w:rsidR="009F3FFE" w:rsidRDefault="009F3FFE" w:rsidP="009F3FFE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p w:rsidR="009F3FFE" w:rsidRDefault="009F3FFE" w:rsidP="009F3FFE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p w:rsidR="009F3FFE" w:rsidRDefault="009F3FFE" w:rsidP="009F3FFE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p w:rsidR="009F3FFE" w:rsidRDefault="009F3FFE" w:rsidP="009F3FFE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p w:rsidR="009F3FFE" w:rsidRDefault="009F3FFE" w:rsidP="009F3FFE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Cs/>
          <w:sz w:val="22"/>
          <w:szCs w:val="22"/>
        </w:rPr>
        <w:tab/>
        <w:t xml:space="preserve">b. </w:t>
      </w: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Limitations of advertising goods in newspapers </w:t>
      </w:r>
      <w:r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:rsidR="009F3FFE" w:rsidRDefault="009F3FFE" w:rsidP="009F3FF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Not all potential customers are able to read newpapers</w:t>
      </w:r>
    </w:p>
    <w:p w:rsidR="009F3FFE" w:rsidRDefault="009F3FFE" w:rsidP="009F3FF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The newpapers may be written in a language or medium that is not familiar to customers</w:t>
      </w:r>
    </w:p>
    <w:p w:rsidR="009F3FFE" w:rsidRDefault="009F3FFE" w:rsidP="009F3FF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It is expensive to buy newspapers and many people cannot afford</w:t>
      </w:r>
    </w:p>
    <w:p w:rsidR="009F3FFE" w:rsidRDefault="009F3FFE" w:rsidP="009F3FF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It is expensive to advertise using newpapers as one incurs extra cost</w:t>
      </w:r>
    </w:p>
    <w:p w:rsidR="009F3FFE" w:rsidRDefault="009F3FFE" w:rsidP="009F3FF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Newspapers are nto able to discriminate between the intended group and others </w:t>
      </w:r>
    </w:p>
    <w:p w:rsidR="009F3FFE" w:rsidRDefault="009F3FFE" w:rsidP="009F3FF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Newspapers may not reach all parts of the country</w:t>
      </w:r>
    </w:p>
    <w:p w:rsidR="009F3FFE" w:rsidRDefault="009F3FFE" w:rsidP="009F3FF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Newspapers have a short life and therefore easily discarded.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>5x2=10mks)</w:t>
      </w:r>
    </w:p>
    <w:p w:rsidR="009F3FFE" w:rsidRPr="00233011" w:rsidRDefault="009F3FFE" w:rsidP="009F3FFE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sectPr w:rsidR="009F3FFE" w:rsidRPr="00233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54" w:rsidRDefault="009A6454" w:rsidP="00233011">
      <w:pPr>
        <w:spacing w:after="0" w:line="240" w:lineRule="auto"/>
      </w:pPr>
      <w:r>
        <w:separator/>
      </w:r>
    </w:p>
  </w:endnote>
  <w:endnote w:type="continuationSeparator" w:id="0">
    <w:p w:rsidR="009A6454" w:rsidRDefault="009A6454" w:rsidP="0023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54" w:rsidRDefault="009A6454" w:rsidP="00233011">
      <w:pPr>
        <w:spacing w:after="0" w:line="240" w:lineRule="auto"/>
      </w:pPr>
      <w:r>
        <w:separator/>
      </w:r>
    </w:p>
  </w:footnote>
  <w:footnote w:type="continuationSeparator" w:id="0">
    <w:p w:rsidR="009A6454" w:rsidRDefault="009A6454" w:rsidP="0023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C1E"/>
    <w:multiLevelType w:val="hybridMultilevel"/>
    <w:tmpl w:val="0ED2EC16"/>
    <w:lvl w:ilvl="0" w:tplc="1EBEE3B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404FBC"/>
    <w:multiLevelType w:val="hybridMultilevel"/>
    <w:tmpl w:val="E3968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2205C"/>
    <w:multiLevelType w:val="hybridMultilevel"/>
    <w:tmpl w:val="5C188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927D0"/>
    <w:multiLevelType w:val="hybridMultilevel"/>
    <w:tmpl w:val="D1646578"/>
    <w:lvl w:ilvl="0" w:tplc="78EC84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817B6"/>
    <w:multiLevelType w:val="hybridMultilevel"/>
    <w:tmpl w:val="2816541A"/>
    <w:lvl w:ilvl="0" w:tplc="4B0A31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42584"/>
    <w:multiLevelType w:val="hybridMultilevel"/>
    <w:tmpl w:val="BBBE121C"/>
    <w:lvl w:ilvl="0" w:tplc="9A1CAA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795D52"/>
    <w:multiLevelType w:val="hybridMultilevel"/>
    <w:tmpl w:val="D1FC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F7A68"/>
    <w:multiLevelType w:val="hybridMultilevel"/>
    <w:tmpl w:val="6F54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E5C03"/>
    <w:multiLevelType w:val="hybridMultilevel"/>
    <w:tmpl w:val="34FADB9C"/>
    <w:lvl w:ilvl="0" w:tplc="CC5EF1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875B1"/>
    <w:multiLevelType w:val="hybridMultilevel"/>
    <w:tmpl w:val="AC7A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6F"/>
    <w:rsid w:val="001420D1"/>
    <w:rsid w:val="00233011"/>
    <w:rsid w:val="00326106"/>
    <w:rsid w:val="004D306F"/>
    <w:rsid w:val="009A6454"/>
    <w:rsid w:val="009F3FFE"/>
    <w:rsid w:val="00B82279"/>
    <w:rsid w:val="00C8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764C"/>
  <w15:chartTrackingRefBased/>
  <w15:docId w15:val="{AB5F15AC-FF16-49E2-8013-15B5FB67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06F"/>
    <w:pPr>
      <w:ind w:left="720"/>
      <w:contextualSpacing/>
    </w:pPr>
  </w:style>
  <w:style w:type="paragraph" w:styleId="NoSpacing">
    <w:name w:val="No Spacing"/>
    <w:uiPriority w:val="1"/>
    <w:qFormat/>
    <w:rsid w:val="004D306F"/>
    <w:pPr>
      <w:spacing w:after="0" w:line="240" w:lineRule="auto"/>
    </w:pPr>
    <w:rPr>
      <w:lang w:bidi="en-US"/>
    </w:rPr>
  </w:style>
  <w:style w:type="table" w:styleId="TableGrid">
    <w:name w:val="Table Grid"/>
    <w:basedOn w:val="TableNormal"/>
    <w:uiPriority w:val="59"/>
    <w:rsid w:val="004D306F"/>
    <w:pPr>
      <w:spacing w:after="0" w:line="240" w:lineRule="auto"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2330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011"/>
  </w:style>
  <w:style w:type="paragraph" w:styleId="Footer">
    <w:name w:val="footer"/>
    <w:basedOn w:val="Normal"/>
    <w:link w:val="FooterChar"/>
    <w:uiPriority w:val="99"/>
    <w:unhideWhenUsed/>
    <w:rsid w:val="0023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exams</cp:lastModifiedBy>
  <cp:revision>3</cp:revision>
  <dcterms:created xsi:type="dcterms:W3CDTF">2021-01-09T06:26:00Z</dcterms:created>
  <dcterms:modified xsi:type="dcterms:W3CDTF">2021-01-11T11:32:00Z</dcterms:modified>
</cp:coreProperties>
</file>